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52"/>
        </w:rPr>
        <w:t>动画电影线下活动项目（包组一）</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项目编号：ND25070068GZ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w:t>
      </w:r>
      <w:r>
        <w:rPr>
          <w:rFonts w:hint="eastAsia"/>
          <w:bCs/>
          <w:sz w:val="24"/>
          <w:u w:val="single"/>
        </w:rPr>
        <w:t>动画电影线下活动项目（包组一）</w:t>
      </w:r>
      <w:r>
        <w:rPr>
          <w:rFonts w:hint="eastAsia"/>
          <w:bCs/>
          <w:sz w:val="24"/>
        </w:rPr>
        <w:t>采购公告及附件（项目编号：</w:t>
      </w:r>
      <w:r>
        <w:rPr>
          <w:rFonts w:hint="eastAsia"/>
          <w:bCs/>
          <w:sz w:val="24"/>
          <w:u w:val="single"/>
        </w:rPr>
        <w:t>ND25070068GZ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Pr>
        <w:pStyle w:val="36"/>
        <w:tabs>
          <w:tab w:val="left" w:pos="588"/>
        </w:tabs>
        <w:snapToGrid w:val="0"/>
        <w:spacing w:before="0" w:after="156"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color w:val="auto"/>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东莞</w:t>
            </w:r>
            <w:r>
              <w:rPr>
                <w:rFonts w:hint="eastAsia" w:ascii="宋体" w:hAnsi="宋体" w:cs="仿宋"/>
                <w:color w:val="auto"/>
                <w:sz w:val="24"/>
              </w:rPr>
              <w:t>市。</w:t>
            </w:r>
          </w:p>
          <w:p>
            <w:pPr>
              <w:ind w:firstLine="480" w:firstLineChars="200"/>
              <w:rPr>
                <w:rFonts w:ascii="宋体" w:hAnsi="宋体" w:cs="仿宋"/>
                <w:color w:val="auto"/>
                <w:sz w:val="24"/>
              </w:rPr>
            </w:pPr>
            <w:r>
              <w:rPr>
                <w:rFonts w:hint="eastAsia" w:ascii="宋体" w:hAnsi="宋体" w:cs="仿宋"/>
                <w:color w:val="auto"/>
                <w:sz w:val="24"/>
              </w:rPr>
              <w:t>3.付款方式：预留合同总额的</w:t>
            </w:r>
            <w:r>
              <w:rPr>
                <w:rFonts w:hint="eastAsia" w:ascii="宋体" w:hAnsi="宋体" w:cs="仿宋"/>
                <w:color w:val="auto"/>
                <w:sz w:val="24"/>
                <w:lang w:val="en-US" w:eastAsia="zh-CN"/>
              </w:rPr>
              <w:t>5</w:t>
            </w:r>
            <w:r>
              <w:rPr>
                <w:rFonts w:hint="eastAsia" w:ascii="宋体" w:hAnsi="宋体" w:cs="仿宋"/>
                <w:color w:val="auto"/>
                <w:sz w:val="24"/>
              </w:rPr>
              <w:t>0%，在项目验收通过后支付。</w:t>
            </w:r>
          </w:p>
          <w:p>
            <w:pPr>
              <w:ind w:firstLine="480" w:firstLineChars="200"/>
              <w:rPr>
                <w:rFonts w:ascii="宋体" w:hAnsi="宋体" w:cs="仿宋"/>
                <w:sz w:val="24"/>
              </w:rPr>
            </w:pPr>
            <w:r>
              <w:rPr>
                <w:rFonts w:hint="eastAsia" w:ascii="宋体" w:hAnsi="宋体" w:cs="仿宋"/>
                <w:color w:val="auto"/>
                <w:sz w:val="24"/>
              </w:rPr>
              <w:t>4.甲方的权利和义务:(1)确</w:t>
            </w:r>
            <w:r>
              <w:rPr>
                <w:rFonts w:hint="eastAsia" w:ascii="宋体" w:hAnsi="宋体" w:cs="仿宋"/>
                <w:sz w:val="24"/>
              </w:rPr>
              <w:t>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cs="宋体"/>
          <w:bCs/>
          <w:sz w:val="24"/>
          <w:u w:val="single"/>
        </w:rPr>
        <w:t>动画电影线下活动项目（包组一）</w:t>
      </w:r>
      <w:r>
        <w:rPr>
          <w:rFonts w:hint="eastAsia" w:cs="宋体"/>
          <w:bCs/>
          <w:sz w:val="24"/>
        </w:rPr>
        <w:t>采购公告及附件（项目编号：</w:t>
      </w:r>
      <w:r>
        <w:rPr>
          <w:rFonts w:hint="eastAsia" w:cs="宋体"/>
          <w:bCs/>
          <w:sz w:val="24"/>
          <w:u w:val="single"/>
        </w:rPr>
        <w:t>ND25070068GZ</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177"/>
        <w:gridCol w:w="4166"/>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177"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4166"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61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177"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“开幕式”</w:t>
            </w:r>
          </w:p>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物料制作</w:t>
            </w:r>
          </w:p>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及搭建</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宋体" w:hAnsi="宋体"/>
                <w:sz w:val="24"/>
                <w:lang w:eastAsia="zh-Hans"/>
              </w:rPr>
              <w:t>舞台立体泡沫字：</w:t>
            </w:r>
            <w:r>
              <w:rPr>
                <w:rFonts w:hint="eastAsia" w:ascii="宋体" w:hAnsi="宋体"/>
                <w:sz w:val="24"/>
                <w:lang w:val="en-US" w:eastAsia="zh-CN"/>
              </w:rPr>
              <w:t>规格</w:t>
            </w:r>
            <w:r>
              <w:rPr>
                <w:rFonts w:hint="eastAsia" w:ascii="宋体" w:hAnsi="宋体"/>
                <w:sz w:val="24"/>
                <w:lang w:eastAsia="zh-Hans"/>
              </w:rPr>
              <w:t>75x250cm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2套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72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宋体" w:hAnsi="宋体"/>
                <w:sz w:val="24"/>
                <w:lang w:eastAsia="zh-Hans"/>
              </w:rPr>
              <w:t>舞台搭建：</w:t>
            </w:r>
            <w:r>
              <w:rPr>
                <w:rFonts w:hint="eastAsia" w:ascii="宋体" w:hAnsi="宋体"/>
                <w:sz w:val="24"/>
                <w:lang w:val="en-US" w:eastAsia="zh-CN"/>
              </w:rPr>
              <w:t>面积约80平方米，</w:t>
            </w:r>
            <w:r>
              <w:rPr>
                <w:rFonts w:hint="eastAsia" w:ascii="宋体" w:hAnsi="宋体"/>
                <w:sz w:val="24"/>
                <w:lang w:eastAsia="zh-Hans"/>
              </w:rPr>
              <w:t>舞台+地毯1600x500x40cm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63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3</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sz w:val="24"/>
                <w:lang w:val="en-US" w:eastAsia="zh-CN"/>
              </w:rPr>
            </w:pPr>
            <w:r>
              <w:rPr>
                <w:rFonts w:hint="eastAsia" w:ascii="宋体" w:hAnsi="宋体"/>
                <w:sz w:val="24"/>
                <w:lang w:eastAsia="zh-CN"/>
              </w:rPr>
              <w:t>场租：</w:t>
            </w:r>
            <w:r>
              <w:rPr>
                <w:rFonts w:hint="eastAsia" w:ascii="宋体" w:hAnsi="宋体"/>
                <w:sz w:val="24"/>
                <w:lang w:val="en-US" w:eastAsia="zh-CN"/>
              </w:rPr>
              <w:t>要求能够</w:t>
            </w:r>
            <w:r>
              <w:rPr>
                <w:rFonts w:hint="eastAsia" w:ascii="宋体" w:hAnsi="宋体"/>
                <w:sz w:val="24"/>
                <w:lang w:eastAsia="zh-CN"/>
              </w:rPr>
              <w:t>容纳200-300人，</w:t>
            </w:r>
            <w:r>
              <w:rPr>
                <w:rFonts w:hint="eastAsia" w:ascii="宋体" w:hAnsi="宋体"/>
                <w:sz w:val="24"/>
                <w:lang w:val="en-US" w:eastAsia="zh-CN"/>
              </w:rPr>
              <w:t>使用时间半天。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03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4</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宋体" w:hAnsi="宋体"/>
                <w:sz w:val="24"/>
                <w:lang w:eastAsia="zh-Hans"/>
              </w:rPr>
              <w:t>启动仪式装置：预计10人内使用，需提供创意</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23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5</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LED设备：</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1.P2LED屏幕</w:t>
            </w:r>
            <w:r>
              <w:rPr>
                <w:rFonts w:hint="eastAsia" w:ascii="宋体" w:hAnsi="宋体"/>
                <w:sz w:val="24"/>
                <w:lang w:eastAsia="zh-CN"/>
              </w:rPr>
              <w:t>，</w:t>
            </w:r>
            <w:r>
              <w:rPr>
                <w:rFonts w:hint="eastAsia" w:ascii="宋体" w:hAnsi="宋体"/>
                <w:sz w:val="24"/>
                <w:lang w:val="en-US" w:eastAsia="zh-CN"/>
              </w:rPr>
              <w:t>规格</w:t>
            </w:r>
            <w:r>
              <w:rPr>
                <w:rFonts w:hint="eastAsia" w:ascii="宋体" w:hAnsi="宋体"/>
                <w:sz w:val="24"/>
                <w:lang w:eastAsia="zh-Hans"/>
              </w:rPr>
              <w:t>1300x450cm；</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2.配备音响(4支手麦+1个头带麦)和灯光等服务。要求保证每个区域声音均匀、清晰</w:t>
            </w:r>
            <w:r>
              <w:rPr>
                <w:rFonts w:hint="eastAsia" w:ascii="宋体" w:hAnsi="宋体"/>
                <w:sz w:val="24"/>
                <w:lang w:eastAsia="zh-CN"/>
              </w:rPr>
              <w:t>，</w:t>
            </w:r>
            <w:r>
              <w:rPr>
                <w:rFonts w:hint="eastAsia" w:ascii="宋体" w:hAnsi="宋体"/>
                <w:sz w:val="24"/>
                <w:lang w:eastAsia="zh-Hans"/>
              </w:rPr>
              <w:t>现场灯光根据效果图进行搭配；</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3.LED画面、音乐、灯光的调试师更换内容并进行彩排；</w:t>
            </w:r>
          </w:p>
          <w:p>
            <w:pPr>
              <w:widowControl/>
              <w:spacing w:line="360" w:lineRule="auto"/>
              <w:textAlignment w:val="center"/>
              <w:rPr>
                <w:rFonts w:ascii="宋体" w:hAnsi="宋体"/>
                <w:sz w:val="24"/>
                <w:lang w:eastAsia="zh-Hans"/>
              </w:rPr>
            </w:pPr>
            <w:r>
              <w:rPr>
                <w:rFonts w:hint="eastAsia" w:ascii="宋体" w:hAnsi="宋体"/>
                <w:sz w:val="24"/>
                <w:lang w:eastAsia="zh-Hans"/>
              </w:rPr>
              <w:t>4.提供专业PPT笔、两套S3正版系统一体机同步使用。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58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6</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宋体" w:hAnsi="宋体"/>
                <w:sz w:val="24"/>
                <w:lang w:eastAsia="zh-Hans"/>
              </w:rPr>
              <w:t>沙发茶几：一个沙发，</w:t>
            </w:r>
            <w:r>
              <w:rPr>
                <w:rFonts w:hint="eastAsia" w:ascii="宋体" w:hAnsi="宋体"/>
                <w:sz w:val="24"/>
                <w:lang w:val="en-US" w:eastAsia="zh-CN"/>
              </w:rPr>
              <w:t>尺寸</w:t>
            </w:r>
            <w:r>
              <w:rPr>
                <w:rFonts w:hint="eastAsia" w:ascii="宋体" w:hAnsi="宋体"/>
                <w:sz w:val="24"/>
                <w:lang w:eastAsia="zh-Hans"/>
              </w:rPr>
              <w:t>55*55cm</w:t>
            </w:r>
            <w:r>
              <w:rPr>
                <w:rFonts w:hint="eastAsia" w:ascii="宋体" w:hAnsi="宋体"/>
                <w:sz w:val="24"/>
                <w:lang w:eastAsia="zh-CN"/>
              </w:rPr>
              <w:t>；</w:t>
            </w:r>
            <w:r>
              <w:rPr>
                <w:rFonts w:hint="eastAsia" w:ascii="宋体" w:hAnsi="宋体"/>
                <w:sz w:val="24"/>
                <w:lang w:eastAsia="zh-Hans"/>
              </w:rPr>
              <w:t>一个茶几</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15套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626"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7</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宋体" w:hAnsi="宋体"/>
                <w:sz w:val="24"/>
                <w:lang w:eastAsia="zh-Hans"/>
              </w:rPr>
              <w:t>舞台提词电视：配架子，HDMI线，55寸</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5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8</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宋体" w:hAnsi="宋体"/>
                <w:sz w:val="24"/>
                <w:lang w:eastAsia="zh-Hans"/>
              </w:rPr>
              <w:t>亚克力讲台（含包边）：两边42CM，中间62CM，高110CM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1个</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696"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9</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宋体" w:hAnsi="宋体"/>
                <w:sz w:val="24"/>
                <w:lang w:eastAsia="zh-Hans"/>
              </w:rPr>
              <w:t>主持人手卡：250克铜版纸</w:t>
            </w:r>
            <w:r>
              <w:rPr>
                <w:rFonts w:hint="eastAsia" w:ascii="宋体" w:hAnsi="宋体"/>
                <w:sz w:val="24"/>
                <w:lang w:eastAsia="zh-CN"/>
              </w:rPr>
              <w:t>，</w:t>
            </w:r>
            <w:r>
              <w:rPr>
                <w:rFonts w:hint="eastAsia" w:ascii="宋体" w:hAnsi="宋体"/>
                <w:sz w:val="24"/>
                <w:lang w:eastAsia="zh-Hans"/>
              </w:rPr>
              <w:t>21x14.8cm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30张</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61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10</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宋体" w:hAnsi="宋体"/>
                <w:sz w:val="24"/>
                <w:lang w:eastAsia="zh-Hans"/>
              </w:rPr>
              <w:t>麦盒+背胶：</w:t>
            </w:r>
            <w:r>
              <w:rPr>
                <w:rFonts w:hint="eastAsia" w:ascii="宋体" w:hAnsi="宋体"/>
                <w:sz w:val="24"/>
                <w:lang w:val="en-US" w:eastAsia="zh-CN"/>
              </w:rPr>
              <w:t>规格</w:t>
            </w:r>
            <w:r>
              <w:rPr>
                <w:rFonts w:hint="eastAsia" w:ascii="宋体" w:hAnsi="宋体"/>
                <w:sz w:val="24"/>
                <w:lang w:eastAsia="zh-Hans"/>
              </w:rPr>
              <w:t>32x6cm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6个</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91"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11</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宋体" w:hAnsi="宋体"/>
                <w:sz w:val="24"/>
                <w:lang w:eastAsia="zh-Hans"/>
              </w:rPr>
              <w:t>荣誉证书：外壳+</w:t>
            </w:r>
            <w:r>
              <w:rPr>
                <w:rFonts w:hint="eastAsia" w:ascii="宋体" w:hAnsi="宋体"/>
                <w:sz w:val="24"/>
                <w:lang w:val="en-US" w:eastAsia="zh-CN"/>
              </w:rPr>
              <w:t>内页</w:t>
            </w:r>
            <w:r>
              <w:rPr>
                <w:rFonts w:hint="eastAsia" w:ascii="宋体" w:hAnsi="宋体"/>
                <w:sz w:val="24"/>
                <w:lang w:eastAsia="zh-Hans"/>
              </w:rPr>
              <w:t>250克铜版纸21x28.5cm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15张</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573"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12</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宋体" w:hAnsi="宋体"/>
                <w:sz w:val="24"/>
                <w:lang w:eastAsia="zh-Hans"/>
              </w:rPr>
              <w:t>工作证：PVC配绳子</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100套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00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13</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宋体" w:hAnsi="宋体"/>
                <w:sz w:val="24"/>
                <w:lang w:eastAsia="zh-Hans"/>
              </w:rPr>
              <w:t>拍照背景板：桁架+高清灯布(双面)</w:t>
            </w:r>
            <w:r>
              <w:rPr>
                <w:rFonts w:hint="eastAsia" w:ascii="宋体" w:hAnsi="宋体"/>
                <w:sz w:val="24"/>
                <w:lang w:eastAsia="zh-CN"/>
              </w:rPr>
              <w:t>，</w:t>
            </w:r>
            <w:r>
              <w:rPr>
                <w:rFonts w:hint="eastAsia" w:ascii="宋体" w:hAnsi="宋体"/>
                <w:sz w:val="24"/>
                <w:lang w:val="en-US" w:eastAsia="zh-CN"/>
              </w:rPr>
              <w:t>规格</w:t>
            </w:r>
            <w:r>
              <w:rPr>
                <w:rFonts w:hint="eastAsia" w:ascii="宋体" w:hAnsi="宋体"/>
                <w:sz w:val="24"/>
                <w:lang w:eastAsia="zh-Hans"/>
              </w:rPr>
              <w:t>600x300x100cm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14</w:t>
            </w:r>
          </w:p>
        </w:tc>
        <w:tc>
          <w:tcPr>
            <w:tcW w:w="1177"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宋体" w:hAnsi="宋体"/>
                <w:sz w:val="24"/>
                <w:lang w:eastAsia="zh-Hans"/>
              </w:rPr>
              <w:t>动画电影周专刊印刷：印刷600册，50P以内，可响应不少于24小时的印刷需求。</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600册</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15</w:t>
            </w:r>
          </w:p>
        </w:tc>
        <w:tc>
          <w:tcPr>
            <w:tcW w:w="1177"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“动画之夜”</w:t>
            </w:r>
          </w:p>
          <w:p>
            <w:pPr>
              <w:widowControl/>
              <w:spacing w:line="360" w:lineRule="auto"/>
              <w:jc w:val="center"/>
              <w:textAlignment w:val="center"/>
              <w:rPr>
                <w:rFonts w:hint="eastAsia"/>
                <w:sz w:val="24"/>
                <w:lang w:eastAsia="zh-Hans"/>
              </w:rPr>
            </w:pPr>
            <w:r>
              <w:rPr>
                <w:rFonts w:hint="eastAsia"/>
                <w:sz w:val="24"/>
                <w:lang w:eastAsia="zh-Hans"/>
              </w:rPr>
              <w:t>物料制作</w:t>
            </w:r>
          </w:p>
          <w:p>
            <w:pPr>
              <w:widowControl/>
              <w:spacing w:line="360" w:lineRule="auto"/>
              <w:jc w:val="center"/>
              <w:textAlignment w:val="center"/>
              <w:rPr>
                <w:sz w:val="24"/>
                <w:lang w:eastAsia="zh-Hans"/>
              </w:rPr>
            </w:pPr>
            <w:r>
              <w:rPr>
                <w:rFonts w:hint="eastAsia"/>
                <w:sz w:val="24"/>
                <w:lang w:eastAsia="zh-Hans"/>
              </w:rPr>
              <w:t>及搭建</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sz w:val="24"/>
                <w:lang w:val="en-US" w:eastAsia="zh-CN"/>
              </w:rPr>
            </w:pPr>
            <w:r>
              <w:rPr>
                <w:rFonts w:hint="eastAsia" w:ascii="宋体" w:hAnsi="宋体"/>
                <w:sz w:val="24"/>
                <w:lang w:eastAsia="zh-Hans"/>
              </w:rPr>
              <w:t>场租：</w:t>
            </w:r>
            <w:r>
              <w:rPr>
                <w:rFonts w:hint="eastAsia" w:ascii="宋体" w:hAnsi="宋体"/>
                <w:sz w:val="24"/>
                <w:lang w:val="en-US" w:eastAsia="zh-CN"/>
              </w:rPr>
              <w:t>要求能够</w:t>
            </w:r>
            <w:r>
              <w:rPr>
                <w:rFonts w:hint="eastAsia" w:ascii="宋体" w:hAnsi="宋体"/>
                <w:sz w:val="24"/>
                <w:lang w:eastAsia="zh-Hans"/>
              </w:rPr>
              <w:t>容纳150-200人场地（地点：酒店内）</w:t>
            </w:r>
            <w:r>
              <w:rPr>
                <w:rFonts w:hint="eastAsia" w:ascii="宋体" w:hAnsi="宋体"/>
                <w:sz w:val="24"/>
                <w:lang w:eastAsia="zh-CN"/>
              </w:rPr>
              <w:t>，</w:t>
            </w:r>
            <w:r>
              <w:rPr>
                <w:rFonts w:hint="eastAsia" w:ascii="宋体" w:hAnsi="宋体"/>
                <w:sz w:val="24"/>
                <w:lang w:val="en-US" w:eastAsia="zh-CN"/>
              </w:rPr>
              <w:t>使用时间三小时</w:t>
            </w:r>
            <w:r>
              <w:rPr>
                <w:rFonts w:hint="eastAsia"/>
                <w:lang w:val="en-US"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16</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签到处背景板：拉网布+架子500x300cm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61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17</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宣传易拉宝：80x180cm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8个</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02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18</w:t>
            </w:r>
          </w:p>
        </w:tc>
        <w:tc>
          <w:tcPr>
            <w:tcW w:w="1177"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亚克力讲台（含包边）：两边42CM，中间62CM，高110CM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1个</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19</w:t>
            </w:r>
          </w:p>
        </w:tc>
        <w:tc>
          <w:tcPr>
            <w:tcW w:w="1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“观影会”</w:t>
            </w:r>
          </w:p>
          <w:p>
            <w:pPr>
              <w:widowControl/>
              <w:spacing w:line="360" w:lineRule="auto"/>
              <w:jc w:val="center"/>
              <w:textAlignment w:val="center"/>
              <w:rPr>
                <w:rFonts w:hint="eastAsia"/>
                <w:sz w:val="24"/>
                <w:lang w:eastAsia="zh-Hans"/>
              </w:rPr>
            </w:pPr>
            <w:r>
              <w:rPr>
                <w:rFonts w:hint="eastAsia"/>
                <w:sz w:val="24"/>
                <w:lang w:eastAsia="zh-Hans"/>
              </w:rPr>
              <w:t>物料制作</w:t>
            </w:r>
          </w:p>
          <w:p>
            <w:pPr>
              <w:widowControl/>
              <w:spacing w:line="360" w:lineRule="auto"/>
              <w:jc w:val="center"/>
              <w:textAlignment w:val="center"/>
              <w:rPr>
                <w:sz w:val="24"/>
                <w:lang w:eastAsia="zh-Hans"/>
              </w:rPr>
            </w:pPr>
            <w:r>
              <w:rPr>
                <w:rFonts w:hint="eastAsia"/>
                <w:sz w:val="24"/>
                <w:lang w:eastAsia="zh-Hans"/>
              </w:rPr>
              <w:t>及搭建</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sz w:val="24"/>
                <w:lang w:val="en-US" w:eastAsia="zh-CN"/>
              </w:rPr>
            </w:pPr>
            <w:r>
              <w:rPr>
                <w:rFonts w:hint="eastAsia" w:ascii="宋体" w:hAnsi="宋体"/>
                <w:sz w:val="24"/>
                <w:lang w:eastAsia="zh-Hans"/>
              </w:rPr>
              <w:t>场租：</w:t>
            </w:r>
            <w:r>
              <w:rPr>
                <w:rFonts w:hint="eastAsia" w:ascii="宋体" w:hAnsi="宋体"/>
                <w:sz w:val="24"/>
                <w:lang w:val="en-US" w:eastAsia="zh-CN"/>
              </w:rPr>
              <w:t>要求能够</w:t>
            </w:r>
            <w:r>
              <w:rPr>
                <w:rFonts w:hint="eastAsia" w:ascii="宋体" w:hAnsi="宋体"/>
                <w:sz w:val="24"/>
                <w:lang w:eastAsia="zh-Hans"/>
              </w:rPr>
              <w:t>可容纳200人的电影院影厅（影院需离酒店15分钟车程内）</w:t>
            </w:r>
            <w:r>
              <w:rPr>
                <w:rFonts w:hint="eastAsia" w:ascii="宋体" w:hAnsi="宋体"/>
                <w:sz w:val="24"/>
                <w:lang w:eastAsia="zh-CN"/>
              </w:rPr>
              <w:t>，</w:t>
            </w:r>
            <w:r>
              <w:rPr>
                <w:rFonts w:hint="eastAsia" w:ascii="宋体" w:hAnsi="宋体"/>
                <w:sz w:val="24"/>
                <w:lang w:val="en-US" w:eastAsia="zh-CN"/>
              </w:rPr>
              <w:t>使用时间三小时</w:t>
            </w:r>
            <w:r>
              <w:rPr>
                <w:rFonts w:hint="eastAsia"/>
                <w:lang w:val="en-US"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200位</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67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20</w:t>
            </w:r>
          </w:p>
        </w:tc>
        <w:tc>
          <w:tcPr>
            <w:tcW w:w="11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签到处背景板：拉网布+架子500x300cm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21</w:t>
            </w:r>
          </w:p>
        </w:tc>
        <w:tc>
          <w:tcPr>
            <w:tcW w:w="1177"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“大师分享会”</w:t>
            </w:r>
          </w:p>
          <w:p>
            <w:pPr>
              <w:widowControl/>
              <w:spacing w:line="360" w:lineRule="auto"/>
              <w:jc w:val="center"/>
              <w:textAlignment w:val="center"/>
              <w:rPr>
                <w:sz w:val="24"/>
                <w:lang w:eastAsia="zh-Hans"/>
              </w:rPr>
            </w:pPr>
            <w:r>
              <w:rPr>
                <w:rFonts w:hint="eastAsia"/>
                <w:sz w:val="24"/>
                <w:lang w:eastAsia="zh-Hans"/>
              </w:rPr>
              <w:t>物料制作及搭建</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sz w:val="24"/>
                <w:lang w:val="en-US" w:eastAsia="zh-Hans"/>
              </w:rPr>
            </w:pPr>
            <w:r>
              <w:rPr>
                <w:rFonts w:hint="eastAsia" w:ascii="宋体" w:hAnsi="宋体"/>
                <w:sz w:val="24"/>
                <w:lang w:eastAsia="zh-Hans"/>
              </w:rPr>
              <w:t>场租：</w:t>
            </w:r>
            <w:r>
              <w:rPr>
                <w:rFonts w:hint="eastAsia" w:ascii="宋体" w:hAnsi="宋体"/>
                <w:sz w:val="24"/>
                <w:lang w:val="en-US" w:eastAsia="zh-CN"/>
              </w:rPr>
              <w:t>要求能够</w:t>
            </w:r>
            <w:r>
              <w:rPr>
                <w:rFonts w:hint="eastAsia" w:ascii="宋体" w:hAnsi="宋体"/>
                <w:sz w:val="24"/>
                <w:lang w:eastAsia="zh-Hans"/>
              </w:rPr>
              <w:t>容纳100-150人</w:t>
            </w:r>
            <w:r>
              <w:rPr>
                <w:rFonts w:hint="eastAsia" w:ascii="宋体" w:hAnsi="宋体"/>
                <w:sz w:val="24"/>
                <w:lang w:eastAsia="zh-CN"/>
              </w:rPr>
              <w:t>的</w:t>
            </w:r>
            <w:r>
              <w:rPr>
                <w:rFonts w:hint="eastAsia" w:ascii="宋体" w:hAnsi="宋体"/>
                <w:sz w:val="24"/>
                <w:lang w:eastAsia="zh-Hans"/>
              </w:rPr>
              <w:t>课桌式场地（地点：酒店内）</w:t>
            </w:r>
            <w:r>
              <w:rPr>
                <w:rFonts w:hint="eastAsia" w:ascii="宋体" w:hAnsi="宋体"/>
                <w:sz w:val="24"/>
                <w:lang w:eastAsia="zh-CN"/>
              </w:rPr>
              <w:t>，</w:t>
            </w:r>
            <w:r>
              <w:rPr>
                <w:rFonts w:hint="eastAsia" w:ascii="宋体" w:hAnsi="宋体"/>
                <w:sz w:val="24"/>
                <w:lang w:val="en-US" w:eastAsia="zh-CN"/>
              </w:rPr>
              <w:t>使用时间半天。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eastAsia="宋体"/>
                <w:sz w:val="24"/>
                <w:lang w:val="en-US" w:eastAsia="zh-CN"/>
              </w:rPr>
            </w:pPr>
            <w:r>
              <w:rPr>
                <w:rFonts w:hint="eastAsia"/>
                <w:sz w:val="24"/>
                <w:lang w:eastAsia="zh-Hans"/>
              </w:rPr>
              <w:t>1</w:t>
            </w:r>
            <w:r>
              <w:rPr>
                <w:rFonts w:hint="eastAsia"/>
                <w:sz w:val="24"/>
                <w:lang w:val="en-US" w:eastAsia="zh-CN"/>
              </w:rPr>
              <w:t>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61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22</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P2LED屏幕：</w:t>
            </w:r>
            <w:r>
              <w:rPr>
                <w:rFonts w:hint="eastAsia" w:ascii="宋体" w:hAnsi="宋体"/>
                <w:sz w:val="24"/>
                <w:lang w:val="en-US" w:eastAsia="zh-CN"/>
              </w:rPr>
              <w:t>规格</w:t>
            </w:r>
            <w:r>
              <w:rPr>
                <w:rFonts w:hint="eastAsia" w:ascii="宋体" w:hAnsi="宋体"/>
                <w:sz w:val="24"/>
                <w:lang w:eastAsia="zh-Hans"/>
              </w:rPr>
              <w:t>550x300cm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743"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23</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签到处背景板：拉网布+架子500x300cm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006"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24</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亚克力讲台（含包边）：两边42CM，中间62CM，高110CM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61"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25</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荣誉证书：外壳+</w:t>
            </w:r>
            <w:r>
              <w:rPr>
                <w:rFonts w:hint="eastAsia" w:ascii="宋体" w:hAnsi="宋体"/>
                <w:sz w:val="24"/>
                <w:lang w:val="en-US" w:eastAsia="zh-CN"/>
              </w:rPr>
              <w:t>内页</w:t>
            </w:r>
            <w:r>
              <w:rPr>
                <w:rFonts w:hint="eastAsia" w:ascii="宋体" w:hAnsi="宋体"/>
                <w:sz w:val="24"/>
                <w:lang w:eastAsia="zh-Hans"/>
              </w:rPr>
              <w:t>250克铜版纸21x28.5cm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120张</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65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26</w:t>
            </w:r>
          </w:p>
        </w:tc>
        <w:tc>
          <w:tcPr>
            <w:tcW w:w="1177"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会议资料：文件袋、笔记本、笔</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150套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051"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27</w:t>
            </w:r>
          </w:p>
        </w:tc>
        <w:tc>
          <w:tcPr>
            <w:tcW w:w="1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“项目推介会”</w:t>
            </w:r>
          </w:p>
          <w:p>
            <w:pPr>
              <w:widowControl/>
              <w:spacing w:line="360" w:lineRule="auto"/>
              <w:jc w:val="center"/>
              <w:textAlignment w:val="center"/>
              <w:rPr>
                <w:sz w:val="24"/>
                <w:lang w:eastAsia="zh-Hans"/>
              </w:rPr>
            </w:pPr>
            <w:r>
              <w:rPr>
                <w:rFonts w:hint="eastAsia"/>
                <w:sz w:val="24"/>
                <w:lang w:eastAsia="zh-Hans"/>
              </w:rPr>
              <w:t>物料制作及搭建</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场租：</w:t>
            </w:r>
            <w:r>
              <w:rPr>
                <w:rFonts w:hint="eastAsia" w:ascii="宋体" w:hAnsi="宋体"/>
                <w:sz w:val="24"/>
                <w:lang w:val="en-US" w:eastAsia="zh-CN"/>
              </w:rPr>
              <w:t>要求能够</w:t>
            </w:r>
            <w:r>
              <w:rPr>
                <w:rFonts w:hint="eastAsia" w:ascii="宋体" w:hAnsi="宋体"/>
                <w:sz w:val="24"/>
                <w:lang w:eastAsia="zh-Hans"/>
              </w:rPr>
              <w:t>容纳150-200人场地（地点：酒店内）</w:t>
            </w:r>
            <w:r>
              <w:rPr>
                <w:rFonts w:hint="eastAsia" w:ascii="宋体" w:hAnsi="宋体"/>
                <w:sz w:val="24"/>
                <w:lang w:eastAsia="zh-CN"/>
              </w:rPr>
              <w:t>，</w:t>
            </w:r>
            <w:r>
              <w:rPr>
                <w:rFonts w:hint="eastAsia" w:ascii="宋体" w:hAnsi="宋体"/>
                <w:sz w:val="24"/>
                <w:lang w:val="en-US" w:eastAsia="zh-CN"/>
              </w:rPr>
              <w:t>使用时间半天。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w:t>
            </w:r>
            <w:r>
              <w:rPr>
                <w:rFonts w:hint="eastAsia"/>
                <w:sz w:val="24"/>
                <w:lang w:val="en-US" w:eastAsia="zh-CN"/>
              </w:rPr>
              <w:t>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601"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28</w:t>
            </w:r>
          </w:p>
        </w:tc>
        <w:tc>
          <w:tcPr>
            <w:tcW w:w="1177" w:type="dxa"/>
            <w:vMerge w:val="continue"/>
            <w:tcBorders>
              <w:top w:val="single" w:color="auto" w:sz="4" w:space="0"/>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P2LED屏幕：</w:t>
            </w:r>
            <w:r>
              <w:rPr>
                <w:rFonts w:hint="eastAsia" w:ascii="宋体" w:hAnsi="宋体"/>
                <w:sz w:val="24"/>
                <w:lang w:val="en-US" w:eastAsia="zh-CN"/>
              </w:rPr>
              <w:t>规格</w:t>
            </w:r>
            <w:r>
              <w:rPr>
                <w:rFonts w:hint="eastAsia" w:ascii="宋体" w:hAnsi="宋体"/>
                <w:sz w:val="24"/>
                <w:lang w:eastAsia="zh-Hans"/>
              </w:rPr>
              <w:t>550x300cm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736"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29</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签到处背景板：拉网布+架子500x300cm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6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30</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双面单孔玻璃贴：150x383cm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10张</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02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31</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会议室内宣传背景：u型高清灯布加桁架</w:t>
            </w:r>
            <w:r>
              <w:rPr>
                <w:rFonts w:hint="eastAsia" w:ascii="宋体" w:hAnsi="宋体"/>
                <w:sz w:val="24"/>
                <w:lang w:eastAsia="zh-CN"/>
              </w:rPr>
              <w:t>，</w:t>
            </w:r>
            <w:r>
              <w:rPr>
                <w:rFonts w:hint="eastAsia" w:ascii="宋体" w:hAnsi="宋体"/>
                <w:sz w:val="24"/>
                <w:lang w:eastAsia="zh-Hans"/>
              </w:rPr>
              <w:t>600x300x80cm+550x300x80cm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32</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LED边框：桁架加KT板</w:t>
            </w:r>
            <w:r>
              <w:rPr>
                <w:rFonts w:hint="eastAsia" w:ascii="宋体" w:hAnsi="宋体"/>
                <w:sz w:val="24"/>
                <w:lang w:eastAsia="zh-CN"/>
              </w:rPr>
              <w:t>，</w:t>
            </w:r>
            <w:r>
              <w:rPr>
                <w:rFonts w:hint="eastAsia" w:ascii="宋体" w:hAnsi="宋体"/>
                <w:sz w:val="24"/>
                <w:lang w:val="en-US" w:eastAsia="zh-CN"/>
              </w:rPr>
              <w:t>规格</w:t>
            </w:r>
            <w:r>
              <w:rPr>
                <w:rFonts w:hint="eastAsia" w:ascii="宋体" w:hAnsi="宋体"/>
                <w:sz w:val="24"/>
                <w:lang w:eastAsia="zh-Hans"/>
              </w:rPr>
              <w:t>110x110x350cm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0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33</w:t>
            </w:r>
          </w:p>
        </w:tc>
        <w:tc>
          <w:tcPr>
            <w:tcW w:w="1177"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亚克力讲台（含包边）：两边42CM，中间62CM，高110CM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6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34</w:t>
            </w:r>
          </w:p>
        </w:tc>
        <w:tc>
          <w:tcPr>
            <w:tcW w:w="1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“XR大空间沉浸展”物料制作</w:t>
            </w:r>
          </w:p>
          <w:p>
            <w:pPr>
              <w:widowControl/>
              <w:spacing w:line="360" w:lineRule="auto"/>
              <w:jc w:val="center"/>
              <w:textAlignment w:val="center"/>
              <w:rPr>
                <w:sz w:val="24"/>
                <w:lang w:eastAsia="zh-Hans"/>
              </w:rPr>
            </w:pPr>
            <w:r>
              <w:rPr>
                <w:rFonts w:hint="eastAsia"/>
                <w:sz w:val="24"/>
                <w:lang w:eastAsia="zh-Hans"/>
              </w:rPr>
              <w:t>及搭建</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sz w:val="24"/>
                <w:lang w:val="en-US" w:eastAsia="zh-CN"/>
              </w:rPr>
            </w:pPr>
            <w:r>
              <w:rPr>
                <w:rFonts w:hint="eastAsia" w:ascii="宋体" w:hAnsi="宋体"/>
                <w:sz w:val="24"/>
                <w:lang w:eastAsia="zh-Hans"/>
              </w:rPr>
              <w:t>场租：500平方米</w:t>
            </w:r>
            <w:r>
              <w:rPr>
                <w:rFonts w:hint="eastAsia" w:ascii="宋体" w:hAnsi="宋体"/>
                <w:sz w:val="24"/>
                <w:lang w:eastAsia="zh-CN"/>
              </w:rPr>
              <w:t>，</w:t>
            </w:r>
            <w:r>
              <w:rPr>
                <w:rFonts w:hint="eastAsia" w:ascii="宋体" w:hAnsi="宋体"/>
                <w:sz w:val="24"/>
                <w:lang w:val="en-US" w:eastAsia="zh-CN"/>
              </w:rPr>
              <w:t>使用时间三天。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01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35</w:t>
            </w:r>
          </w:p>
        </w:tc>
        <w:tc>
          <w:tcPr>
            <w:tcW w:w="11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两个XR展位搭建</w:t>
            </w:r>
            <w:r>
              <w:rPr>
                <w:rFonts w:hint="eastAsia" w:ascii="宋体" w:hAnsi="宋体"/>
                <w:sz w:val="24"/>
                <w:lang w:eastAsia="zh-CN"/>
              </w:rPr>
              <w:t>，</w:t>
            </w:r>
            <w:r>
              <w:rPr>
                <w:rFonts w:hint="eastAsia" w:ascii="宋体" w:hAnsi="宋体"/>
                <w:sz w:val="24"/>
                <w:lang w:val="en-US" w:eastAsia="zh-CN"/>
              </w:rPr>
              <w:t>包</w:t>
            </w:r>
            <w:r>
              <w:rPr>
                <w:rFonts w:hint="eastAsia" w:ascii="宋体" w:hAnsi="宋体"/>
                <w:sz w:val="24"/>
                <w:lang w:eastAsia="zh-Hans"/>
              </w:rPr>
              <w:t>含制作搭建、电路布置、报馆手续等</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89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36</w:t>
            </w:r>
          </w:p>
        </w:tc>
        <w:tc>
          <w:tcPr>
            <w:tcW w:w="1177"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公共空间物料制作</w:t>
            </w:r>
          </w:p>
          <w:p>
            <w:pPr>
              <w:widowControl/>
              <w:spacing w:line="360" w:lineRule="auto"/>
              <w:jc w:val="center"/>
              <w:textAlignment w:val="center"/>
              <w:rPr>
                <w:sz w:val="24"/>
                <w:lang w:eastAsia="zh-Hans"/>
              </w:rPr>
            </w:pPr>
            <w:r>
              <w:rPr>
                <w:rFonts w:hint="eastAsia"/>
                <w:sz w:val="24"/>
                <w:lang w:eastAsia="zh-Hans"/>
              </w:rPr>
              <w:t>及搭建</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酒店门口背景板：桁架+高清灯布(双面)</w:t>
            </w:r>
            <w:bookmarkStart w:id="3" w:name="OLE_LINK1"/>
            <w:r>
              <w:rPr>
                <w:rFonts w:hint="eastAsia" w:ascii="宋体" w:hAnsi="宋体"/>
                <w:sz w:val="24"/>
                <w:lang w:eastAsia="zh-CN"/>
              </w:rPr>
              <w:t>，</w:t>
            </w:r>
            <w:r>
              <w:rPr>
                <w:rFonts w:hint="eastAsia" w:ascii="宋体" w:hAnsi="宋体"/>
                <w:sz w:val="24"/>
                <w:lang w:val="en-US" w:eastAsia="zh-CN"/>
              </w:rPr>
              <w:t>规格</w:t>
            </w:r>
            <w:bookmarkEnd w:id="3"/>
            <w:r>
              <w:rPr>
                <w:rFonts w:hint="eastAsia" w:ascii="宋体" w:hAnsi="宋体"/>
                <w:sz w:val="24"/>
                <w:lang w:eastAsia="zh-Hans"/>
              </w:rPr>
              <w:t>500x300x100cm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8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37</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酒店大堂签到处背景板：拉网布+架子</w:t>
            </w:r>
            <w:r>
              <w:rPr>
                <w:rFonts w:hint="eastAsia" w:ascii="宋体" w:hAnsi="宋体"/>
                <w:sz w:val="24"/>
                <w:lang w:eastAsia="zh-CN"/>
              </w:rPr>
              <w:t>，</w:t>
            </w:r>
            <w:r>
              <w:rPr>
                <w:rFonts w:hint="eastAsia" w:ascii="宋体" w:hAnsi="宋体"/>
                <w:sz w:val="24"/>
                <w:lang w:val="en-US" w:eastAsia="zh-CN"/>
              </w:rPr>
              <w:t>规格</w:t>
            </w:r>
            <w:r>
              <w:rPr>
                <w:rFonts w:hint="eastAsia" w:ascii="宋体" w:hAnsi="宋体"/>
                <w:sz w:val="24"/>
                <w:lang w:eastAsia="zh-Hans"/>
              </w:rPr>
              <w:t>500x300cm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0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38</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酒店大堂异形卡通形象装饰：异形KT版+支撑架子</w:t>
            </w:r>
            <w:r>
              <w:rPr>
                <w:rFonts w:hint="eastAsia" w:ascii="宋体" w:hAnsi="宋体"/>
                <w:sz w:val="24"/>
                <w:lang w:eastAsia="zh-CN"/>
              </w:rPr>
              <w:t>，</w:t>
            </w:r>
            <w:r>
              <w:rPr>
                <w:rFonts w:hint="eastAsia" w:ascii="宋体" w:hAnsi="宋体"/>
                <w:sz w:val="24"/>
                <w:lang w:val="en-US" w:eastAsia="zh-CN"/>
              </w:rPr>
              <w:t>规格</w:t>
            </w:r>
            <w:r>
              <w:rPr>
                <w:rFonts w:hint="eastAsia" w:ascii="宋体" w:hAnsi="宋体"/>
                <w:sz w:val="24"/>
                <w:lang w:eastAsia="zh-Hans"/>
              </w:rPr>
              <w:t>170x170cm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1</w:t>
            </w:r>
            <w:r>
              <w:rPr>
                <w:rFonts w:hint="eastAsia"/>
                <w:sz w:val="24"/>
                <w:lang w:val="en-US" w:eastAsia="zh-CN"/>
              </w:rPr>
              <w:t>2</w:t>
            </w:r>
            <w:r>
              <w:rPr>
                <w:rFonts w:hint="eastAsia"/>
                <w:sz w:val="24"/>
                <w:lang w:eastAsia="zh-Hans"/>
              </w:rPr>
              <w:t>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74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39</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户外指引板：木制+KT版</w:t>
            </w:r>
            <w:r>
              <w:rPr>
                <w:rFonts w:hint="eastAsia" w:ascii="宋体" w:hAnsi="宋体"/>
                <w:sz w:val="24"/>
                <w:lang w:eastAsia="zh-CN"/>
              </w:rPr>
              <w:t>，</w:t>
            </w:r>
            <w:r>
              <w:rPr>
                <w:rFonts w:hint="eastAsia" w:ascii="宋体" w:hAnsi="宋体"/>
                <w:sz w:val="24"/>
                <w:lang w:eastAsia="zh-Hans"/>
              </w:rPr>
              <w:t>80x180cm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val="en-US" w:eastAsia="zh-CN"/>
              </w:rPr>
              <w:t>6</w:t>
            </w:r>
            <w:r>
              <w:rPr>
                <w:rFonts w:hint="eastAsia"/>
                <w:sz w:val="24"/>
                <w:lang w:eastAsia="zh-Hans"/>
              </w:rPr>
              <w:t>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77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40</w:t>
            </w:r>
          </w:p>
        </w:tc>
        <w:tc>
          <w:tcPr>
            <w:tcW w:w="1177"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指引易拉宝：80x180cm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8个</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76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41</w:t>
            </w:r>
          </w:p>
        </w:tc>
        <w:tc>
          <w:tcPr>
            <w:tcW w:w="1177"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用餐券：157克铜版纸</w:t>
            </w:r>
            <w:r>
              <w:rPr>
                <w:rFonts w:hint="eastAsia" w:ascii="宋体" w:hAnsi="宋体"/>
                <w:sz w:val="24"/>
                <w:lang w:eastAsia="zh-CN"/>
              </w:rPr>
              <w:t>，</w:t>
            </w:r>
            <w:r>
              <w:rPr>
                <w:rFonts w:hint="eastAsia" w:ascii="宋体" w:hAnsi="宋体"/>
                <w:sz w:val="24"/>
                <w:lang w:eastAsia="zh-Hans"/>
              </w:rPr>
              <w:t>15x7cm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600张</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42</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礼品袋印刷制作</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伴手礼纸袋：</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尺寸：高40CM*长28CM*宽10CM，320克白卡纸</w:t>
            </w:r>
            <w:r>
              <w:rPr>
                <w:rFonts w:hint="eastAsia" w:ascii="宋体" w:hAnsi="宋体"/>
                <w:sz w:val="24"/>
                <w:lang w:eastAsia="zh-CN"/>
              </w:rPr>
              <w:t>，</w:t>
            </w:r>
            <w:r>
              <w:rPr>
                <w:rFonts w:hint="eastAsia" w:ascii="宋体" w:hAnsi="宋体"/>
                <w:sz w:val="24"/>
                <w:lang w:eastAsia="zh-Hans"/>
              </w:rPr>
              <w:t>三股绳，定制LOGO，需提供样式设计、小样，与甲方确认设计后，需</w:t>
            </w:r>
            <w:r>
              <w:rPr>
                <w:rFonts w:hint="eastAsia" w:ascii="宋体" w:hAnsi="宋体"/>
                <w:sz w:val="24"/>
                <w:lang w:val="en-US" w:eastAsia="zh-CN"/>
              </w:rPr>
              <w:t>尽快</w:t>
            </w:r>
            <w:r>
              <w:rPr>
                <w:rFonts w:hint="eastAsia" w:ascii="宋体" w:hAnsi="宋体"/>
                <w:sz w:val="24"/>
                <w:lang w:eastAsia="zh-Hans"/>
              </w:rPr>
              <w:t>完成并运达现场。</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500个</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43</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设计、运输及拆卸</w:t>
            </w:r>
          </w:p>
          <w:p>
            <w:pPr>
              <w:widowControl/>
              <w:spacing w:line="360" w:lineRule="auto"/>
              <w:jc w:val="center"/>
              <w:textAlignment w:val="center"/>
              <w:rPr>
                <w:sz w:val="24"/>
                <w:lang w:eastAsia="zh-Hans"/>
              </w:rPr>
            </w:pPr>
            <w:r>
              <w:rPr>
                <w:rFonts w:hint="eastAsia"/>
                <w:sz w:val="24"/>
                <w:lang w:eastAsia="zh-Hans"/>
              </w:rPr>
              <w:t>服务</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设计、运输、拆卸等费用（包含开幕式、动画之夜、观影会、大师分享会、项目推介会、XR大空间沉浸展及公共空间）</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19" w:hRule="atLeast"/>
          <w:jc w:val="center"/>
        </w:trPr>
        <w:tc>
          <w:tcPr>
            <w:tcW w:w="9218"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注：以上七个会场的物料制作及搭建均独立不通用。</w:t>
            </w: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hint="eastAsia" w:ascii="宋体" w:hAnsi="宋体" w:eastAsia="宋体" w:cs="宋体"/>
          <w:sz w:val="24"/>
          <w:lang w:eastAsia="zh-CN"/>
        </w:rPr>
      </w:pPr>
      <w:r>
        <w:rPr>
          <w:rFonts w:hint="eastAsia" w:ascii="宋体" w:hAnsi="宋体" w:cs="宋体"/>
          <w:sz w:val="24"/>
        </w:rPr>
        <w:t>2、项目服务要求的具体解决方案</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宋体" w:hAnsi="宋体" w:eastAsia="宋体" w:cs="宋体"/>
          <w:sz w:val="24"/>
          <w:lang w:eastAsia="zh-CN"/>
        </w:rPr>
      </w:pPr>
      <w:r>
        <w:rPr>
          <w:rFonts w:hint="eastAsia" w:ascii="宋体" w:hAnsi="宋体" w:cs="宋体"/>
          <w:sz w:val="24"/>
        </w:rPr>
        <w:t>4、项目实施进度计划</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5、服务质量保证措施</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4" w:name="_Toc1651899"/>
      <w:bookmarkStart w:id="5" w:name="_Toc475472674"/>
      <w:bookmarkStart w:id="6"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4"/>
      <w:bookmarkEnd w:id="5"/>
      <w:bookmarkEnd w:id="6"/>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r>
        <w:rPr>
          <w:rFonts w:hint="eastAsia" w:hAnsi="宋体"/>
          <w:b/>
          <w:sz w:val="24"/>
          <w:szCs w:val="24"/>
          <w:u w:val="single"/>
        </w:rPr>
        <w:t>动画电影线下活动项目</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bookmarkStart w:id="10" w:name="_GoBack"/>
                      <w:bookmarkEnd w:id="10"/>
                      <w:r>
                        <w:rPr>
                          <w:rFonts w:hint="eastAsia" w:hAnsi="宋体"/>
                          <w:b/>
                          <w:sz w:val="24"/>
                          <w:szCs w:val="24"/>
                          <w:u w:val="single"/>
                        </w:rPr>
                        <w:t xml:space="preserve">（包组一）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：ND25070068GZ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7" w:name="_Toc34146941"/>
      <w:bookmarkStart w:id="8" w:name="_Toc1651903"/>
      <w:bookmarkStart w:id="9" w:name="_Toc475472676"/>
      <w:r>
        <w:rPr>
          <w:rFonts w:hint="eastAsia" w:ascii="宋体" w:hAnsi="宋体" w:cs="宋体"/>
          <w:kern w:val="0"/>
          <w:sz w:val="28"/>
          <w:szCs w:val="28"/>
        </w:rPr>
        <w:t>六、供应商项目实施能力证明资料</w:t>
      </w:r>
      <w:bookmarkEnd w:id="7"/>
      <w:bookmarkEnd w:id="8"/>
      <w:bookmarkEnd w:id="9"/>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动画电影线下活动项目</w:t>
    </w:r>
    <w:r>
      <w:rPr>
        <w:rFonts w:hint="eastAsia" w:ascii="宋体" w:hAnsi="宋体" w:cs="宋体"/>
        <w:lang w:eastAsia="zh-CN"/>
      </w:rPr>
      <w:t>（</w:t>
    </w:r>
    <w:r>
      <w:rPr>
        <w:rFonts w:hint="eastAsia" w:ascii="宋体" w:hAnsi="宋体" w:cs="宋体"/>
        <w:lang w:val="en-US" w:eastAsia="zh-CN"/>
      </w:rPr>
      <w:t>包组一</w:t>
    </w:r>
    <w:r>
      <w:rPr>
        <w:rFonts w:hint="eastAsia" w:ascii="宋体" w:hAnsi="宋体" w:cs="宋体"/>
        <w:lang w:eastAsia="zh-CN"/>
      </w:rPr>
      <w:t>）</w:t>
    </w:r>
    <w:r>
      <w:rPr>
        <w:rFonts w:hint="eastAsia" w:ascii="宋体" w:hAnsi="宋体" w:cs="宋体"/>
      </w:rPr>
      <w:t>（项目编号：ND25070068GZ）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293D"/>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78293C"/>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B555FD2"/>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412164"/>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7FB656E"/>
    <w:rsid w:val="48464378"/>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3DF7D8C"/>
    <w:rsid w:val="54A24918"/>
    <w:rsid w:val="56230387"/>
    <w:rsid w:val="56DF6C36"/>
    <w:rsid w:val="57672288"/>
    <w:rsid w:val="57B510CE"/>
    <w:rsid w:val="57BD0B53"/>
    <w:rsid w:val="588F648C"/>
    <w:rsid w:val="58C02270"/>
    <w:rsid w:val="59332823"/>
    <w:rsid w:val="593A090E"/>
    <w:rsid w:val="59577C3B"/>
    <w:rsid w:val="59A861F5"/>
    <w:rsid w:val="59E73A83"/>
    <w:rsid w:val="5A7A6B08"/>
    <w:rsid w:val="5AC32670"/>
    <w:rsid w:val="5B0311E8"/>
    <w:rsid w:val="5B394A7C"/>
    <w:rsid w:val="5B621759"/>
    <w:rsid w:val="5D7941B7"/>
    <w:rsid w:val="5E714FA8"/>
    <w:rsid w:val="5E956B57"/>
    <w:rsid w:val="5EAD7EEE"/>
    <w:rsid w:val="5F4E0674"/>
    <w:rsid w:val="5F591D7D"/>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7C2E56"/>
    <w:rsid w:val="70EC1636"/>
    <w:rsid w:val="72B12A11"/>
    <w:rsid w:val="72B76139"/>
    <w:rsid w:val="72C165D1"/>
    <w:rsid w:val="72D8767B"/>
    <w:rsid w:val="72E94EAC"/>
    <w:rsid w:val="737C76EA"/>
    <w:rsid w:val="73B354FB"/>
    <w:rsid w:val="73D75975"/>
    <w:rsid w:val="73FD1CE2"/>
    <w:rsid w:val="74C81746"/>
    <w:rsid w:val="750D6210"/>
    <w:rsid w:val="751C2F9E"/>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10</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WPS_1725933743</cp:lastModifiedBy>
  <cp:lastPrinted>2021-06-11T08:09:00Z</cp:lastPrinted>
  <dcterms:modified xsi:type="dcterms:W3CDTF">2025-07-30T08:42:00Z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A07834ACD76D46C1BAA0A96D70E4B22E</vt:lpwstr>
  </property>
</Properties>
</file>